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1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0"/>
      </w:tblGrid>
      <w:tr w:rsidR="00871680" w:rsidRPr="00871680" w:rsidTr="00A55AE1">
        <w:trPr>
          <w:tblCellSpacing w:w="15" w:type="dxa"/>
        </w:trPr>
        <w:tc>
          <w:tcPr>
            <w:tcW w:w="10050" w:type="dxa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2B7326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871680" w:rsidTr="00A55AE1">
        <w:trPr>
          <w:tblCellSpacing w:w="15" w:type="dxa"/>
        </w:trPr>
        <w:tc>
          <w:tcPr>
            <w:tcW w:w="10050" w:type="dxa"/>
            <w:shd w:val="clear" w:color="auto" w:fill="FFFFFF"/>
            <w:vAlign w:val="center"/>
            <w:hideMark/>
          </w:tcPr>
          <w:p w:rsidR="002B7326" w:rsidRDefault="00E67B60" w:rsidP="002B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2B7326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БДЖ - </w:t>
            </w:r>
            <w:proofErr w:type="spellStart"/>
            <w:r w:rsidR="002B7326" w:rsidRPr="002B7326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Товарни</w:t>
            </w:r>
            <w:proofErr w:type="spellEnd"/>
            <w:r w:rsidR="002B7326" w:rsidRPr="002B7326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превози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2B7326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ЕООД</w:t>
            </w:r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е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лицензиран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оператор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извършване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железопътни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превози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територията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Република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България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чужбина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Дружеството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е с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най-голям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пазарен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дял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за превоз на товари </w:t>
            </w:r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в </w:t>
            </w:r>
            <w:r w:rsid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железопътния транспорт в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национален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мащаб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като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разполага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необходимата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материална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база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професионална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подготовка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опит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международни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контакти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извършване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всякакъв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вид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железопътни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услуги</w:t>
            </w:r>
            <w:proofErr w:type="spellEnd"/>
            <w:r w:rsidR="002B7326" w:rsidRPr="002B732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="00871680" w:rsidRPr="002B7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A82B15" w:rsidRDefault="002B7326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proofErr w:type="spellStart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ърсим</w:t>
            </w:r>
            <w:proofErr w:type="spellEnd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квалифициран</w:t>
            </w:r>
            <w:proofErr w:type="spellEnd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отговорен</w:t>
            </w:r>
            <w:proofErr w:type="spellEnd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служител</w:t>
            </w:r>
            <w:proofErr w:type="spellEnd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позицията</w:t>
            </w:r>
            <w:proofErr w:type="spellEnd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„</w:t>
            </w:r>
            <w:r w:rsidR="00C26A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Диспечер старши сменен</w:t>
            </w:r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“.</w:t>
            </w:r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proofErr w:type="spellStart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Основни</w:t>
            </w:r>
            <w:proofErr w:type="spellEnd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отговорности</w:t>
            </w:r>
            <w:proofErr w:type="spellEnd"/>
            <w:r w:rsidR="00871680" w:rsidRPr="002B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A55AE1" w:rsidRPr="00A55AE1" w:rsidRDefault="00A55AE1" w:rsidP="00A55AE1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</w:tabs>
              <w:suppressAutoHyphens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Ръководи експлоатационната дейност на територията на железопътната мрежа.</w:t>
            </w:r>
          </w:p>
          <w:p w:rsidR="00A55AE1" w:rsidRPr="00A55AE1" w:rsidRDefault="00A55AE1" w:rsidP="00A55AE1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</w:tabs>
              <w:suppressAutoHyphens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Набира и обработва информация, дава разпореждания за най-правилното провеждане на експлоатационната работа.</w:t>
            </w:r>
            <w:bookmarkStart w:id="0" w:name="_GoBack"/>
            <w:bookmarkEnd w:id="0"/>
          </w:p>
          <w:p w:rsidR="00A55AE1" w:rsidRPr="00A55AE1" w:rsidRDefault="00A55AE1" w:rsidP="00A55AE1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</w:tabs>
              <w:suppressAutoHyphens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Преди постъпване на работа е длъжен да се запознае с експлоатационната обстановка в жп мрежата.</w:t>
            </w:r>
          </w:p>
          <w:p w:rsidR="00A55AE1" w:rsidRPr="00A55AE1" w:rsidRDefault="00A55AE1" w:rsidP="00A55AE1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</w:tabs>
              <w:suppressAutoHyphens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Организира, съвместно със старши влаковия диспечер при ДП НКЖИ нормалното провеждане на товарните влакове по график.</w:t>
            </w:r>
          </w:p>
          <w:p w:rsidR="00A55AE1" w:rsidRPr="00A55AE1" w:rsidRDefault="00A55AE1" w:rsidP="00A55AE1">
            <w:pPr>
              <w:numPr>
                <w:ilvl w:val="0"/>
                <w:numId w:val="7"/>
              </w:numPr>
              <w:tabs>
                <w:tab w:val="left" w:pos="0"/>
                <w:tab w:val="left" w:pos="709"/>
                <w:tab w:val="left" w:pos="993"/>
              </w:tabs>
              <w:suppressAutoHyphens/>
              <w:snapToGrid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>Събира сведения за анализ на случаите, които са довели до нарушение на графика за движение на влаковете</w:t>
            </w: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>и уведомява дежурния депомайстор за вписване в инструктажните книги.</w:t>
            </w:r>
          </w:p>
          <w:p w:rsidR="00A55AE1" w:rsidRPr="00A55AE1" w:rsidRDefault="00A55AE1" w:rsidP="00A55AE1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  <w:tab w:val="left" w:pos="1276"/>
              </w:tabs>
              <w:suppressAutoHyphens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Следи и анализира работата на големите влакообразуващи и гранични гари.</w:t>
            </w:r>
          </w:p>
          <w:p w:rsidR="00A55AE1" w:rsidRPr="00A55AE1" w:rsidRDefault="00A55AE1" w:rsidP="00A55AE1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  <w:tab w:val="left" w:pos="1276"/>
              </w:tabs>
              <w:suppressAutoHyphens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Организира спазването на изискванията на нормативните актове по здравословни и безопасни условия на труд при даването на разпореждания и осъществяването на експлоатационната дейност.   </w:t>
            </w:r>
          </w:p>
          <w:p w:rsidR="00A55AE1" w:rsidRDefault="00A55AE1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Default="00871680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Успешният</w:t>
            </w:r>
            <w:proofErr w:type="spellEnd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кандидат</w:t>
            </w:r>
            <w:proofErr w:type="spellEnd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трябва</w:t>
            </w:r>
            <w:proofErr w:type="spellEnd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</w:t>
            </w:r>
            <w:proofErr w:type="spellEnd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притежава</w:t>
            </w:r>
            <w:proofErr w:type="spellEnd"/>
            <w:r w:rsidRPr="002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AA0B7D" w:rsidRPr="00AA0B7D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2E0579" w:rsidRDefault="00AA0B7D" w:rsidP="00A55A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82B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образование - </w:t>
            </w:r>
            <w:r w:rsidR="00A55AE1" w:rsidRPr="00A55AE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bg-BG" w:eastAsia="hi-IN" w:bidi="hi-IN"/>
              </w:rPr>
              <w:t xml:space="preserve">средно общо </w:t>
            </w:r>
            <w:r w:rsidR="00A55AE1" w:rsidRPr="00A55AE1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bg-BG" w:eastAsia="hi-IN" w:bidi="hi-IN"/>
              </w:rPr>
              <w:t>образование и завършен курс за „Ръководител движение</w:t>
            </w:r>
            <w:r w:rsidR="00A55AE1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bg-BG" w:eastAsia="hi-IN" w:bidi="hi-IN"/>
              </w:rPr>
              <w:t>“</w:t>
            </w:r>
            <w:r w:rsidR="00A55AE1" w:rsidRPr="00A55AE1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bg-BG" w:eastAsia="hi-IN" w:bidi="hi-IN"/>
              </w:rPr>
              <w:t xml:space="preserve"> или висше ОКС „Професионален бакалавър“, специалност, свързана с експлоатацията на железопътния транспорт</w:t>
            </w:r>
            <w:r w:rsidRPr="00A82B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A55AE1" w:rsidRPr="00A82B15" w:rsidRDefault="00A55AE1" w:rsidP="00A55A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правоспособност – Ръководител движение;</w:t>
            </w:r>
          </w:p>
          <w:p w:rsidR="00B34370" w:rsidRDefault="00A55AE1" w:rsidP="00A55A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5AE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 (седем) години стаж в областта на експлоат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ацията на железопътен транспорт</w:t>
            </w:r>
            <w:r w:rsidR="00B3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AA0B7D" w:rsidRPr="00A82B15" w:rsidRDefault="009D019D" w:rsidP="009D019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D01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Интернет, MS Office.  </w:t>
            </w:r>
          </w:p>
          <w:p w:rsidR="00AA0B7D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</w:pPr>
          </w:p>
          <w:p w:rsidR="00A82B15" w:rsidRPr="00871680" w:rsidRDefault="002E0579" w:rsidP="00A82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05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A82B15" w:rsidRDefault="00871680" w:rsidP="00A82B15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Личностни</w:t>
            </w:r>
            <w:proofErr w:type="spellEnd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качества</w:t>
            </w:r>
            <w:proofErr w:type="spellEnd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които</w:t>
            </w:r>
            <w:proofErr w:type="spellEnd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</w:t>
            </w:r>
            <w:proofErr w:type="spellEnd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очаква</w:t>
            </w:r>
            <w:proofErr w:type="spellEnd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кандидатът</w:t>
            </w:r>
            <w:proofErr w:type="spellEnd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</w:t>
            </w:r>
            <w:proofErr w:type="spellEnd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притежава</w:t>
            </w:r>
            <w:proofErr w:type="spellEnd"/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9D019D" w:rsidRPr="009D019D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9D019D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степен на отговорност и дисциплинираност, организираност и точност;</w:t>
            </w:r>
          </w:p>
          <w:p w:rsidR="009D019D" w:rsidRPr="009D019D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9D019D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Способност да планира работата, ефективно да изпълнява задачите, ориентиран към сроковете и постигане на резултатите;</w:t>
            </w:r>
          </w:p>
          <w:p w:rsidR="009D019D" w:rsidRPr="009D019D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9D019D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Умение за работа самостоятелно и в екип; Лоялност и коректност към работодателя;</w:t>
            </w:r>
          </w:p>
          <w:p w:rsidR="009D019D" w:rsidRPr="009D019D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9D019D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Инициативност; решителност; Способност за работа под напрежение;</w:t>
            </w:r>
          </w:p>
          <w:p w:rsidR="009D019D" w:rsidRPr="009D019D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9D019D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Умения за ефикасна писмена и устна комуникация;</w:t>
            </w:r>
          </w:p>
          <w:p w:rsidR="009D019D" w:rsidRPr="009D019D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9D019D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Способност да анализира информация, да я синтезира и представя резултатите.</w:t>
            </w:r>
          </w:p>
          <w:p w:rsidR="00A55019" w:rsidRDefault="00871680" w:rsidP="00A55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A82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НАШЕТО ПРЕДЛОЖЕНИЕ:</w:t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ym w:font="Symbol" w:char="F02D"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Възнаграждение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което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съответства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изискванията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позицията</w:t>
            </w:r>
            <w:proofErr w:type="spellEnd"/>
            <w:r w:rsidR="00885B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ym w:font="Symbol" w:char="F02D"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Социален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пакет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ym w:font="Symbol" w:char="F02D"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екипни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ym w:font="Symbol" w:char="F02D"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Работно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място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комуникативна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удобна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локация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случай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позицията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интересува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отговаряте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посочените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изисквания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изпратете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Вашата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автобиография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актуална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снимка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пощата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София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„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Вазов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” № 3,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получател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„БДЖ –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Товарни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превози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” ЕООД, </w:t>
            </w:r>
            <w:r w:rsidR="00A55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отдел</w:t>
            </w:r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Човешки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ресурси</w:t>
            </w:r>
            <w:proofErr w:type="spellEnd"/>
            <w:r w:rsidR="00A55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 административни дейности</w:t>
            </w:r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”.</w:t>
            </w:r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кандидатстване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обявената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позиция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приемат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5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 деловодството на „БДЖ – Товарни превози</w:t>
            </w:r>
            <w:proofErr w:type="gramStart"/>
            <w:r w:rsidR="00A55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“ ЕООД</w:t>
            </w:r>
            <w:proofErr w:type="gramEnd"/>
            <w:r w:rsidR="00A55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псочения по-горе адрес</w:t>
            </w:r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одобрените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кандидати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бъдат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поканени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интервю</w:t>
            </w:r>
            <w:proofErr w:type="spellEnd"/>
            <w:r w:rsidR="00A55019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A55019" w:rsidRDefault="00A55019" w:rsidP="00A55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A55019" w:rsidRPr="00871680" w:rsidRDefault="00A55019" w:rsidP="00A55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Всички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предоставени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кандидатите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защитени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смисъла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ЗЗЛД.</w:t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подаване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необходимите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доброволно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съгласявате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данните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които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предоставяте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„БДЖ –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превози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” ЕООД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бъдат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обработвани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извършване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„БДЖ –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превози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” ЕООД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обработва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спазване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поверителност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личните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„БДЖ –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Товарни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превози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” ЕООД,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достъпна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официалния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дружеството</w:t>
            </w:r>
            <w:proofErr w:type="spellEnd"/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71680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871680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871680" w:rsidRPr="00A55019" w:rsidRDefault="00871680" w:rsidP="00A55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A55019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5FA2"/>
    <w:multiLevelType w:val="hybridMultilevel"/>
    <w:tmpl w:val="25F0BA98"/>
    <w:lvl w:ilvl="0" w:tplc="04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472"/>
    <w:rsid w:val="0018380D"/>
    <w:rsid w:val="001942F3"/>
    <w:rsid w:val="002B129A"/>
    <w:rsid w:val="002B7326"/>
    <w:rsid w:val="002E0579"/>
    <w:rsid w:val="00332D74"/>
    <w:rsid w:val="004A06F7"/>
    <w:rsid w:val="005127DD"/>
    <w:rsid w:val="00556B08"/>
    <w:rsid w:val="005A1D85"/>
    <w:rsid w:val="005E0BA7"/>
    <w:rsid w:val="005E14B2"/>
    <w:rsid w:val="00871680"/>
    <w:rsid w:val="0087633C"/>
    <w:rsid w:val="00885B34"/>
    <w:rsid w:val="008C0472"/>
    <w:rsid w:val="008C117F"/>
    <w:rsid w:val="008F46D6"/>
    <w:rsid w:val="00915345"/>
    <w:rsid w:val="009765AB"/>
    <w:rsid w:val="009C73BB"/>
    <w:rsid w:val="009D019D"/>
    <w:rsid w:val="009E00FE"/>
    <w:rsid w:val="00A55019"/>
    <w:rsid w:val="00A55AE1"/>
    <w:rsid w:val="00A82B15"/>
    <w:rsid w:val="00AA0B7D"/>
    <w:rsid w:val="00AE0CE6"/>
    <w:rsid w:val="00AE31FE"/>
    <w:rsid w:val="00B34370"/>
    <w:rsid w:val="00C07554"/>
    <w:rsid w:val="00C26AE9"/>
    <w:rsid w:val="00CF516A"/>
    <w:rsid w:val="00D27ED6"/>
    <w:rsid w:val="00D41483"/>
    <w:rsid w:val="00DA51AE"/>
    <w:rsid w:val="00E057AB"/>
    <w:rsid w:val="00E67B60"/>
    <w:rsid w:val="00F81927"/>
    <w:rsid w:val="00FA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1A6A02-DA38-440D-87C5-A89FEC79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6</cp:revision>
  <dcterms:created xsi:type="dcterms:W3CDTF">2026-04-28T11:26:00Z</dcterms:created>
  <dcterms:modified xsi:type="dcterms:W3CDTF">2026-08-25T14:00:00Z</dcterms:modified>
</cp:coreProperties>
</file>